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EE0122" w:rsidP="00755096">
      <w:pPr>
        <w:pStyle w:val="MeetingDetails"/>
      </w:pPr>
      <w:r>
        <w:t xml:space="preserve">April </w:t>
      </w:r>
      <w:r w:rsidR="00E0538D">
        <w:t>2</w:t>
      </w:r>
      <w:r>
        <w:t>4</w:t>
      </w:r>
      <w:r w:rsidR="002B2F98">
        <w:t xml:space="preserve">, </w:t>
      </w:r>
      <w:r w:rsidR="00010057">
        <w:t>201</w:t>
      </w:r>
      <w:r w:rsidR="00791667">
        <w:t>9</w:t>
      </w:r>
    </w:p>
    <w:p w:rsidR="00B62597" w:rsidRPr="00B62597" w:rsidRDefault="002C4A03" w:rsidP="00755096">
      <w:pPr>
        <w:pStyle w:val="MeetingDetails"/>
        <w:rPr>
          <w:sz w:val="28"/>
          <w:u w:val="single"/>
        </w:rPr>
      </w:pPr>
      <w:r>
        <w:t>9:</w:t>
      </w:r>
      <w:r w:rsidR="00830DF8">
        <w:t>0</w:t>
      </w:r>
      <w:r>
        <w:t>0 a.m</w:t>
      </w:r>
      <w:r w:rsidR="002B2F98">
        <w:t xml:space="preserve">. – </w:t>
      </w:r>
      <w:r>
        <w:t>1</w:t>
      </w:r>
      <w:r w:rsidR="00950F82">
        <w:t>2</w:t>
      </w:r>
      <w:r w:rsidR="00941038">
        <w:t>:</w:t>
      </w:r>
      <w:r w:rsidR="00830DF8">
        <w:t>0</w:t>
      </w:r>
      <w:r w:rsidR="000D02B6">
        <w:t>0</w:t>
      </w:r>
      <w:r w:rsidR="00E9088A">
        <w:t xml:space="preserve"> </w:t>
      </w:r>
      <w:r w:rsidR="00950F82">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w:t>
      </w:r>
      <w:r w:rsidR="004B6FF2">
        <w:t>9</w:t>
      </w:r>
      <w:r>
        <w:t>:</w:t>
      </w:r>
      <w:r w:rsidR="00830DF8">
        <w:t>0</w:t>
      </w:r>
      <w:r w:rsidR="004B6FF2">
        <w:t>0</w:t>
      </w:r>
      <w:r w:rsidR="00830DF8">
        <w:t xml:space="preserve"> </w:t>
      </w:r>
      <w:r>
        <w:t>-</w:t>
      </w:r>
      <w:r w:rsidR="00830DF8">
        <w:t xml:space="preserve"> </w:t>
      </w:r>
      <w:r w:rsidR="004B6FF2">
        <w:t>9</w:t>
      </w:r>
      <w:r>
        <w:t>:</w:t>
      </w:r>
      <w:r w:rsidR="00830DF8">
        <w:t>1</w:t>
      </w:r>
      <w:r w:rsidR="00880B36">
        <w:t>5</w:t>
      </w:r>
      <w:r w:rsidR="00584E8D">
        <w:t>)</w:t>
      </w:r>
      <w:r w:rsidR="00DF70C5">
        <w:t xml:space="preserve"> Administration</w:t>
      </w:r>
    </w:p>
    <w:bookmarkEnd w:id="0"/>
    <w:bookmarkEnd w:id="1"/>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 xml:space="preserve">only </w:t>
      </w:r>
    </w:p>
    <w:p w:rsidR="00E9088A" w:rsidRPr="00FB27A7" w:rsidRDefault="00E9088A" w:rsidP="00E9088A">
      <w:pPr>
        <w:pStyle w:val="ListedItem"/>
        <w:rPr>
          <w:sz w:val="24"/>
          <w:szCs w:val="24"/>
        </w:rPr>
      </w:pPr>
      <w:r w:rsidRPr="00FB27A7">
        <w:rPr>
          <w:sz w:val="24"/>
          <w:szCs w:val="24"/>
        </w:rPr>
        <w:t xml:space="preserve">Review prior minutes – </w:t>
      </w:r>
      <w:r w:rsidR="00950F82">
        <w:rPr>
          <w:sz w:val="24"/>
          <w:szCs w:val="24"/>
        </w:rPr>
        <w:t>3</w:t>
      </w:r>
      <w:r w:rsidR="00E0538D">
        <w:rPr>
          <w:sz w:val="24"/>
          <w:szCs w:val="24"/>
        </w:rPr>
        <w:t>/2</w:t>
      </w:r>
      <w:r w:rsidR="00950F82">
        <w:rPr>
          <w:sz w:val="24"/>
          <w:szCs w:val="24"/>
        </w:rPr>
        <w:t>8</w:t>
      </w:r>
      <w:r w:rsidRPr="00FB27A7">
        <w:rPr>
          <w:sz w:val="24"/>
          <w:szCs w:val="24"/>
        </w:rPr>
        <w:t>/201</w:t>
      </w:r>
      <w:r w:rsidR="00830DF8">
        <w:rPr>
          <w:sz w:val="24"/>
          <w:szCs w:val="24"/>
        </w:rPr>
        <w:t>9</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3E0C2C" w:rsidRDefault="007E5068" w:rsidP="00857641">
      <w:pPr>
        <w:pStyle w:val="ListedItem"/>
        <w:rPr>
          <w:sz w:val="24"/>
          <w:szCs w:val="24"/>
        </w:rPr>
      </w:pPr>
      <w:r>
        <w:rPr>
          <w:sz w:val="24"/>
          <w:szCs w:val="24"/>
        </w:rPr>
        <w:t xml:space="preserve">The </w:t>
      </w:r>
      <w:hyperlink r:id="rId9" w:history="1">
        <w:r w:rsidRPr="007E5068">
          <w:rPr>
            <w:rStyle w:val="Hyperlink"/>
            <w:sz w:val="24"/>
            <w:szCs w:val="24"/>
          </w:rPr>
          <w:t>Economic DR On-Site Generator</w:t>
        </w:r>
      </w:hyperlink>
      <w:r w:rsidR="003E0C2C">
        <w:rPr>
          <w:sz w:val="24"/>
          <w:szCs w:val="24"/>
        </w:rPr>
        <w:t xml:space="preserve"> </w:t>
      </w:r>
      <w:r>
        <w:rPr>
          <w:sz w:val="24"/>
          <w:szCs w:val="24"/>
        </w:rPr>
        <w:t>presentation</w:t>
      </w:r>
      <w:r w:rsidR="003E0C2C">
        <w:rPr>
          <w:sz w:val="24"/>
          <w:szCs w:val="24"/>
        </w:rPr>
        <w:t xml:space="preserve"> was reposted </w:t>
      </w:r>
      <w:r>
        <w:rPr>
          <w:sz w:val="24"/>
          <w:szCs w:val="24"/>
        </w:rPr>
        <w:t xml:space="preserve">to the Training Material webpage </w:t>
      </w:r>
      <w:r w:rsidR="003E0C2C">
        <w:rPr>
          <w:sz w:val="24"/>
          <w:szCs w:val="24"/>
        </w:rPr>
        <w:t>based on prior DRS suggestions.</w:t>
      </w:r>
      <w:r>
        <w:rPr>
          <w:sz w:val="24"/>
          <w:szCs w:val="24"/>
        </w:rPr>
        <w:t xml:space="preserve"> </w:t>
      </w:r>
    </w:p>
    <w:p w:rsidR="00B20FD7" w:rsidRDefault="004A5AA3" w:rsidP="00B20FD7">
      <w:pPr>
        <w:pStyle w:val="PrimaryHeading"/>
      </w:pPr>
      <w:r>
        <w:t>(</w:t>
      </w:r>
      <w:r w:rsidR="00830DF8">
        <w:t xml:space="preserve">9:15 </w:t>
      </w:r>
      <w:r w:rsidR="00B73940">
        <w:t>–</w:t>
      </w:r>
      <w:r w:rsidR="00830DF8">
        <w:t xml:space="preserve"> </w:t>
      </w:r>
      <w:r w:rsidR="003E0C2C">
        <w:t>9</w:t>
      </w:r>
      <w:r w:rsidR="00B73940">
        <w:t>:</w:t>
      </w:r>
      <w:r w:rsidR="003E0C2C">
        <w:t>30</w:t>
      </w:r>
      <w:r w:rsidR="00830DF8">
        <w:t>)</w:t>
      </w:r>
      <w:r w:rsidR="003E0C2C">
        <w:t xml:space="preserve"> DR Training Survey reminder</w:t>
      </w:r>
      <w:r w:rsidR="00E0538D">
        <w:t xml:space="preserve"> </w:t>
      </w:r>
      <w:r w:rsidR="00B20FD7">
        <w:t xml:space="preserve"> </w:t>
      </w:r>
    </w:p>
    <w:p w:rsidR="00B20FD7" w:rsidRDefault="003E0C2C" w:rsidP="00B20FD7">
      <w:pPr>
        <w:pStyle w:val="SecondaryNumberedHeading"/>
      </w:pPr>
      <w:r>
        <w:t>Andrea Yeaton will provide a quick summary of DR Training survey</w:t>
      </w:r>
      <w:r w:rsidR="00B20FD7">
        <w:t>.</w:t>
      </w:r>
      <w:r>
        <w:t xml:space="preserve"> PJM has requested stakeholder input on DR </w:t>
      </w:r>
      <w:r w:rsidR="005936DB">
        <w:t>t</w:t>
      </w:r>
      <w:r>
        <w:t>raining to guide future enhancements.</w:t>
      </w:r>
    </w:p>
    <w:p w:rsidR="003E0C2C" w:rsidRDefault="003E0C2C" w:rsidP="003E0C2C">
      <w:pPr>
        <w:pStyle w:val="PrimaryHeading"/>
      </w:pPr>
      <w:r>
        <w:t>(9:30 – 1</w:t>
      </w:r>
      <w:r w:rsidR="00E121C3">
        <w:t>0</w:t>
      </w:r>
      <w:r>
        <w:t>:</w:t>
      </w:r>
      <w:r w:rsidR="00E121C3">
        <w:t>5</w:t>
      </w:r>
      <w:r>
        <w:t xml:space="preserve">0) Load Management Test requirements  </w:t>
      </w:r>
    </w:p>
    <w:p w:rsidR="003E0C2C" w:rsidRDefault="003E0C2C" w:rsidP="003E0C2C">
      <w:pPr>
        <w:pStyle w:val="SecondaryNumberedHeading"/>
      </w:pPr>
      <w:r>
        <w:t>Jack O’Neill will discuss a PJM proposed solution for the Test requirements. Stakeholders will discuss pros and cons of this proposal and suggest other proposals</w:t>
      </w:r>
      <w:r w:rsidR="0049186C">
        <w:t>,</w:t>
      </w:r>
      <w:r>
        <w:t xml:space="preserve"> as appropriate. The focus will be on solution components and how they meet identified interests</w:t>
      </w:r>
      <w:r w:rsidR="00FA177B">
        <w:t>.</w:t>
      </w:r>
    </w:p>
    <w:p w:rsidR="00FD6237" w:rsidRDefault="00FD6237" w:rsidP="00FD6237">
      <w:pPr>
        <w:pStyle w:val="PrimaryHeading"/>
      </w:pPr>
      <w:r>
        <w:t xml:space="preserve">(10:50 – 11:00)   BREAK  </w:t>
      </w:r>
    </w:p>
    <w:p w:rsidR="00E121C3" w:rsidRDefault="00E121C3" w:rsidP="00FD6237">
      <w:pPr>
        <w:pStyle w:val="SecondaryNumberedHeading"/>
        <w:numPr>
          <w:ilvl w:val="0"/>
          <w:numId w:val="0"/>
        </w:numPr>
        <w:ind w:left="360"/>
      </w:pPr>
    </w:p>
    <w:p w:rsidR="00D4201C" w:rsidRDefault="00D4201C" w:rsidP="00D4201C">
      <w:pPr>
        <w:pStyle w:val="PrimaryHeading"/>
      </w:pPr>
      <w:r>
        <w:t xml:space="preserve">(11:00 – 11:20) Economic DR regulation certification process changes  </w:t>
      </w:r>
    </w:p>
    <w:p w:rsidR="00D4201C" w:rsidRDefault="00D4201C" w:rsidP="003E0C2C">
      <w:pPr>
        <w:pStyle w:val="SecondaryNumberedHeading"/>
      </w:pPr>
      <w:r>
        <w:t>Jim McAnany will discuss Economic DR regulation certification changes based on recent experience and question</w:t>
      </w:r>
      <w:bookmarkStart w:id="2" w:name="_GoBack"/>
      <w:bookmarkEnd w:id="2"/>
      <w:r>
        <w:t xml:space="preserve">s from </w:t>
      </w:r>
      <w:r w:rsidR="0049186C">
        <w:t>CSPs</w:t>
      </w:r>
      <w:r>
        <w:t>. PJM is in the process of updating training material to clarify this process.</w:t>
      </w:r>
    </w:p>
    <w:p w:rsidR="00E121C3" w:rsidRDefault="00E121C3" w:rsidP="00E121C3">
      <w:pPr>
        <w:pStyle w:val="PrimaryHeading"/>
      </w:pPr>
      <w:r>
        <w:t>(11:</w:t>
      </w:r>
      <w:r w:rsidR="00FD6237">
        <w:t>20</w:t>
      </w:r>
      <w:r>
        <w:t xml:space="preserve"> – 11:</w:t>
      </w:r>
      <w:r w:rsidR="00FD6237">
        <w:t>40</w:t>
      </w:r>
      <w:r>
        <w:t xml:space="preserve">) </w:t>
      </w:r>
      <w:r w:rsidR="00FD6237">
        <w:t xml:space="preserve">DR Hub Test event notification through </w:t>
      </w:r>
      <w:proofErr w:type="spellStart"/>
      <w:r w:rsidR="00FD6237">
        <w:t>webservices</w:t>
      </w:r>
      <w:proofErr w:type="spellEnd"/>
      <w:r>
        <w:t xml:space="preserve">  </w:t>
      </w:r>
    </w:p>
    <w:p w:rsidR="00E121C3" w:rsidRDefault="00FD6237" w:rsidP="00E121C3">
      <w:pPr>
        <w:pStyle w:val="SecondaryNumberedHeading"/>
      </w:pPr>
      <w:r>
        <w:t>Glenn Long will review the DR Hub Test event notification and CSP acknowledgement process</w:t>
      </w:r>
      <w:r w:rsidR="00E121C3">
        <w:t>.</w:t>
      </w:r>
      <w:r>
        <w:t xml:space="preserve"> This was discussed at the DRS in 2018 and implemented in DR Hub at the end of 2018. PJM has received some questions from CSP and would like to provide a brief reminder on how this works</w:t>
      </w:r>
      <w:r w:rsidR="005D1FBE">
        <w:t>.</w:t>
      </w:r>
    </w:p>
    <w:p w:rsidR="004F64A8" w:rsidRDefault="004F64A8" w:rsidP="004F64A8">
      <w:pPr>
        <w:pStyle w:val="PrimaryHeading"/>
      </w:pPr>
      <w:r>
        <w:t xml:space="preserve">(11:40 – 11:50) DR Hub release scheduled for 4/30/19   </w:t>
      </w:r>
    </w:p>
    <w:p w:rsidR="004F64A8" w:rsidRDefault="004F64A8" w:rsidP="004F64A8">
      <w:pPr>
        <w:pStyle w:val="SecondaryNumberedHeading"/>
      </w:pPr>
      <w:r>
        <w:t>Andrea Yeaton will review the DR Hub changes scheduled for the 4/30/19 DR Hub release. The changes were adopted through the DERS stakeholder process and targeted at DER/</w:t>
      </w:r>
      <w:proofErr w:type="spellStart"/>
      <w:r>
        <w:t>BtMG</w:t>
      </w:r>
      <w:proofErr w:type="spellEnd"/>
      <w:r>
        <w:t xml:space="preserve"> used for DR activity.</w:t>
      </w:r>
    </w:p>
    <w:p w:rsidR="004F64A8" w:rsidRDefault="004F64A8" w:rsidP="004F64A8">
      <w:pPr>
        <w:pStyle w:val="SecondaryNumberedHeading"/>
        <w:numPr>
          <w:ilvl w:val="0"/>
          <w:numId w:val="0"/>
        </w:numPr>
        <w:ind w:left="360"/>
      </w:pPr>
    </w:p>
    <w:p w:rsidR="0096485B" w:rsidRDefault="00B20FD7" w:rsidP="0096485B">
      <w:pPr>
        <w:pStyle w:val="PrimaryHeading"/>
      </w:pPr>
      <w:r>
        <w:t xml:space="preserve"> </w:t>
      </w:r>
      <w:r w:rsidR="0096485B">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2C0BC2" w:rsidRPr="004B08FD" w:rsidTr="009C5BDC">
        <w:tc>
          <w:tcPr>
            <w:tcW w:w="1303" w:type="dxa"/>
            <w:noWrap/>
            <w:tcMar>
              <w:top w:w="0" w:type="dxa"/>
              <w:left w:w="108" w:type="dxa"/>
              <w:bottom w:w="0" w:type="dxa"/>
              <w:right w:w="108" w:type="dxa"/>
            </w:tcMar>
          </w:tcPr>
          <w:p w:rsidR="002C0BC2" w:rsidRPr="009C5BDC" w:rsidRDefault="002C0BC2" w:rsidP="009C5BDC">
            <w:pPr>
              <w:pStyle w:val="AttendeesList"/>
              <w:spacing w:after="0" w:line="240" w:lineRule="auto"/>
            </w:pPr>
            <w:r>
              <w:t>Wednesday</w:t>
            </w:r>
          </w:p>
        </w:tc>
        <w:tc>
          <w:tcPr>
            <w:tcW w:w="1260" w:type="dxa"/>
            <w:noWrap/>
            <w:tcMar>
              <w:top w:w="0" w:type="dxa"/>
              <w:left w:w="108" w:type="dxa"/>
              <w:bottom w:w="0" w:type="dxa"/>
              <w:right w:w="108" w:type="dxa"/>
            </w:tcMar>
          </w:tcPr>
          <w:p w:rsidR="002C0BC2" w:rsidRPr="009C5BDC" w:rsidRDefault="002C0BC2" w:rsidP="009C5BDC">
            <w:pPr>
              <w:pStyle w:val="AttendeesList"/>
              <w:spacing w:after="0" w:line="240" w:lineRule="auto"/>
            </w:pPr>
            <w:r>
              <w:t>4/24/2019</w:t>
            </w:r>
          </w:p>
        </w:tc>
        <w:tc>
          <w:tcPr>
            <w:tcW w:w="1710" w:type="dxa"/>
            <w:noWrap/>
          </w:tcPr>
          <w:p w:rsidR="002C0BC2" w:rsidRPr="009C5BDC" w:rsidRDefault="002C0BC2" w:rsidP="00245A9F">
            <w:pPr>
              <w:pStyle w:val="AttendeesList"/>
              <w:spacing w:after="0" w:line="240" w:lineRule="auto"/>
            </w:pPr>
            <w:r w:rsidRPr="009C5BDC">
              <w:t>9:</w:t>
            </w:r>
            <w:r w:rsidR="00830DF8">
              <w:t>0</w:t>
            </w:r>
            <w:r w:rsidRPr="009C5BDC">
              <w:t xml:space="preserve">0 am – </w:t>
            </w:r>
            <w:r w:rsidR="00245A9F">
              <w:t>12</w:t>
            </w:r>
            <w:r w:rsidRPr="009C5BDC">
              <w:t>:00 pm</w:t>
            </w:r>
          </w:p>
        </w:tc>
        <w:tc>
          <w:tcPr>
            <w:tcW w:w="3510" w:type="dxa"/>
            <w:noWrap/>
          </w:tcPr>
          <w:p w:rsidR="002C0BC2" w:rsidRPr="009C5BDC" w:rsidRDefault="002C0BC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5/28/2019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6/19/2019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7/23/2019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Tuesday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8/13/2019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Thursday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9/5/2019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10/2/2019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Wednesday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11/6/2019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r w:rsidR="00252882" w:rsidRPr="004B08FD" w:rsidTr="009C5BDC">
        <w:tc>
          <w:tcPr>
            <w:tcW w:w="1303" w:type="dxa"/>
            <w:noWrap/>
            <w:tcMar>
              <w:top w:w="0" w:type="dxa"/>
              <w:left w:w="108" w:type="dxa"/>
              <w:bottom w:w="0" w:type="dxa"/>
              <w:right w:w="108" w:type="dxa"/>
            </w:tcMar>
          </w:tcPr>
          <w:p w:rsidR="00252882" w:rsidRPr="009C5BDC" w:rsidRDefault="00252882" w:rsidP="009C5BDC">
            <w:pPr>
              <w:pStyle w:val="AttendeesList"/>
              <w:spacing w:after="0" w:line="240" w:lineRule="auto"/>
            </w:pPr>
            <w:r>
              <w:t>Monday</w:t>
            </w:r>
          </w:p>
        </w:tc>
        <w:tc>
          <w:tcPr>
            <w:tcW w:w="1260" w:type="dxa"/>
            <w:noWrap/>
            <w:tcMar>
              <w:top w:w="0" w:type="dxa"/>
              <w:left w:w="108" w:type="dxa"/>
              <w:bottom w:w="0" w:type="dxa"/>
              <w:right w:w="108" w:type="dxa"/>
            </w:tcMar>
          </w:tcPr>
          <w:p w:rsidR="00252882" w:rsidRPr="009C5BDC" w:rsidRDefault="00252882" w:rsidP="009C5BDC">
            <w:pPr>
              <w:pStyle w:val="AttendeesList"/>
              <w:spacing w:after="0" w:line="240" w:lineRule="auto"/>
            </w:pPr>
            <w:r>
              <w:t>12/9/2019</w:t>
            </w:r>
          </w:p>
        </w:tc>
        <w:tc>
          <w:tcPr>
            <w:tcW w:w="1710" w:type="dxa"/>
            <w:noWrap/>
          </w:tcPr>
          <w:p w:rsidR="00252882" w:rsidRPr="009C5BDC" w:rsidRDefault="00252882" w:rsidP="00830DF8">
            <w:pPr>
              <w:pStyle w:val="AttendeesList"/>
              <w:spacing w:after="0" w:line="240" w:lineRule="auto"/>
            </w:pPr>
            <w:r w:rsidRPr="009C5BDC">
              <w:t>9:</w:t>
            </w:r>
            <w:r w:rsidR="00830DF8">
              <w:t>0</w:t>
            </w:r>
            <w:r w:rsidRPr="009C5BDC">
              <w:t>0 am – 4:00 pm</w:t>
            </w:r>
          </w:p>
        </w:tc>
        <w:tc>
          <w:tcPr>
            <w:tcW w:w="3510" w:type="dxa"/>
            <w:noWrap/>
          </w:tcPr>
          <w:p w:rsidR="00252882" w:rsidRPr="009C5BDC" w:rsidRDefault="00252882" w:rsidP="006E6DE0">
            <w:pPr>
              <w:pStyle w:val="AttendeesList"/>
              <w:spacing w:after="0" w:line="240" w:lineRule="auto"/>
            </w:pPr>
            <w:r w:rsidRPr="009C5BDC">
              <w:t xml:space="preserve">PJM Conference &amp; Training Center/ </w:t>
            </w:r>
            <w:proofErr w:type="spellStart"/>
            <w:r w:rsidRPr="009C5BDC">
              <w:t>Webex</w:t>
            </w:r>
            <w:proofErr w:type="spellEnd"/>
          </w:p>
        </w:tc>
      </w:tr>
    </w:tbl>
    <w:p w:rsidR="00B90CC9" w:rsidRDefault="00B90CC9" w:rsidP="00337321">
      <w:pPr>
        <w:pStyle w:val="Author"/>
      </w:pPr>
    </w:p>
    <w:p w:rsidR="00B62597" w:rsidRDefault="00882652" w:rsidP="00337321">
      <w:pPr>
        <w:pStyle w:val="Author"/>
      </w:pPr>
      <w:r>
        <w:t xml:space="preserve">Author: </w:t>
      </w:r>
      <w:r w:rsidR="00EE3F11">
        <w:t>Jack Thomas</w:t>
      </w: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9C5BDC" w:rsidRDefault="009C5BDC" w:rsidP="009C5BDC">
      <w:pPr>
        <w:pStyle w:val="DisclosureTitle"/>
      </w:pPr>
      <w:r w:rsidRPr="009C5BDC">
        <w:t xml:space="preserve">Public Meetings/Media Participation: </w:t>
      </w:r>
    </w:p>
    <w:p w:rsidR="009C5BDC" w:rsidRDefault="009C5BDC" w:rsidP="009C5BDC">
      <w:pPr>
        <w:pStyle w:val="Default"/>
        <w:rPr>
          <w:sz w:val="16"/>
          <w:szCs w:val="16"/>
        </w:rPr>
      </w:pPr>
      <w:r>
        <w:rPr>
          <w:sz w:val="16"/>
          <w:szCs w:val="16"/>
        </w:rPr>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w:t>
      </w:r>
    </w:p>
    <w:p w:rsidR="009C5BDC" w:rsidRDefault="009C5BDC" w:rsidP="009C5BDC">
      <w:pPr>
        <w:pStyle w:val="Default"/>
        <w:rPr>
          <w:sz w:val="16"/>
          <w:szCs w:val="16"/>
        </w:rPr>
      </w:pPr>
    </w:p>
    <w:p w:rsidR="009C5BDC" w:rsidRDefault="009C5BDC" w:rsidP="009C5BDC">
      <w:pPr>
        <w:pStyle w:val="DisclosureTitle"/>
      </w:pPr>
      <w:r w:rsidRPr="009C5BDC">
        <w:t xml:space="preserve">Participant Identification in WebEx: </w:t>
      </w:r>
    </w:p>
    <w:p w:rsidR="009C5BDC" w:rsidRDefault="009C5BDC" w:rsidP="009C5BDC">
      <w:pPr>
        <w:pStyle w:val="Default"/>
        <w:rPr>
          <w:sz w:val="16"/>
          <w:szCs w:val="16"/>
        </w:rPr>
      </w:pPr>
      <w:r>
        <w:rPr>
          <w:sz w:val="16"/>
          <w:szCs w:val="16"/>
        </w:rPr>
        <w:t xml:space="preserve">When logging into the WebEx desktop client, please enter your real first and last name as well as a valid email address. Be sure to select the “call me” option. </w:t>
      </w:r>
    </w:p>
    <w:p w:rsidR="00DE34CF" w:rsidRDefault="009C5BDC" w:rsidP="009C5BDC">
      <w:pPr>
        <w:pStyle w:val="DisclosureBod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491490" w:rsidRDefault="00491490" w:rsidP="00337321">
      <w:pPr>
        <w:pStyle w:val="DisclosureBody"/>
      </w:pPr>
    </w:p>
    <w:p w:rsidR="009C5BDC" w:rsidRDefault="009C5BDC" w:rsidP="009C5BDC">
      <w:pPr>
        <w:pStyle w:val="DisclaimerHeading"/>
      </w:pPr>
      <w:r>
        <w:rPr>
          <w:noProof/>
        </w:rPr>
        <w:drawing>
          <wp:inline distT="0" distB="0" distL="0" distR="0" wp14:anchorId="18A52809" wp14:editId="12FDB26C">
            <wp:extent cx="5429885" cy="1357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885" cy="1357630"/>
                    </a:xfrm>
                    <a:prstGeom prst="rect">
                      <a:avLst/>
                    </a:prstGeom>
                    <a:noFill/>
                    <a:ln>
                      <a:noFill/>
                    </a:ln>
                  </pic:spPr>
                </pic:pic>
              </a:graphicData>
            </a:graphic>
          </wp:inline>
        </w:drawing>
      </w:r>
    </w:p>
    <w:p w:rsidR="009C5BDC" w:rsidRDefault="009C5BDC" w:rsidP="009C5BDC">
      <w:pPr>
        <w:pStyle w:val="DisclaimerHeading"/>
      </w:pPr>
    </w:p>
    <w:p w:rsidR="009C5BDC" w:rsidRDefault="009C5BDC" w:rsidP="009C5BDC">
      <w:r>
        <w:rPr>
          <w:noProof/>
        </w:rPr>
        <w:lastRenderedPageBreak/>
        <w:drawing>
          <wp:inline distT="0" distB="0" distL="0" distR="0" wp14:anchorId="29B281D9" wp14:editId="402C268B">
            <wp:extent cx="5591810" cy="11112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810" cy="1111250"/>
                    </a:xfrm>
                    <a:prstGeom prst="rect">
                      <a:avLst/>
                    </a:prstGeom>
                    <a:noFill/>
                    <a:ln>
                      <a:noFill/>
                    </a:ln>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78CF6B9F" wp14:editId="4860BDC1">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93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36DB">
      <w:rPr>
        <w:rStyle w:val="PageNumber"/>
        <w:noProof/>
      </w:rPr>
      <w:t>2</w:t>
    </w:r>
    <w:r>
      <w:rPr>
        <w:rStyle w:val="PageNumber"/>
      </w:rPr>
      <w:fldChar w:fldCharType="end"/>
    </w:r>
  </w:p>
  <w:bookmarkStart w:id="3" w:name="OLE_LINK1"/>
  <w:p w:rsidR="00FF260F" w:rsidRPr="00DB29E9" w:rsidRDefault="00FF260F" w:rsidP="00FF260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AC9ABB" wp14:editId="21B8D479">
              <wp:simplePos x="0" y="0"/>
              <wp:positionH relativeFrom="column">
                <wp:posOffset>0</wp:posOffset>
              </wp:positionH>
              <wp:positionV relativeFrom="paragraph">
                <wp:posOffset>-93980</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E547B">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CCBA069" wp14:editId="5AD5D21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7E945B8" wp14:editId="2B2498B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936DB">
    <w:pPr>
      <w:rPr>
        <w:sz w:val="16"/>
      </w:rPr>
    </w:pPr>
  </w:p>
  <w:p w:rsidR="003C17E2" w:rsidRDefault="005936D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78C5"/>
    <w:multiLevelType w:val="hybridMultilevel"/>
    <w:tmpl w:val="9F864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6976"/>
    <w:multiLevelType w:val="hybridMultilevel"/>
    <w:tmpl w:val="F97224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num>
  <w:num w:numId="26">
    <w:abstractNumId w:val="0"/>
  </w:num>
  <w:num w:numId="27">
    <w:abstractNumId w:val="2"/>
  </w:num>
  <w:num w:numId="28">
    <w:abstractNumId w:val="9"/>
  </w:num>
  <w:num w:numId="29">
    <w:abstractNumId w:val="0"/>
  </w:num>
  <w:num w:numId="30">
    <w:abstractNumId w:val="0"/>
  </w:num>
  <w:num w:numId="31">
    <w:abstractNumId w:val="0"/>
  </w:num>
  <w:num w:numId="32">
    <w:abstractNumId w:val="10"/>
  </w:num>
  <w:num w:numId="33">
    <w:abstractNumId w:val="0"/>
  </w:num>
  <w:num w:numId="34">
    <w:abstractNumId w:val="7"/>
  </w:num>
  <w:num w:numId="35">
    <w:abstractNumId w:val="2"/>
  </w:num>
  <w:num w:numId="36">
    <w:abstractNumId w:val="2"/>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num>
  <w:num w:numId="41">
    <w:abstractNumId w:val="2"/>
  </w:num>
  <w:num w:numId="42">
    <w:abstractNumId w:val="2"/>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2c109f7-6735-4ab0-908e-44719065a725"/>
  </w:docVars>
  <w:rsids>
    <w:rsidRoot w:val="00B62597"/>
    <w:rsid w:val="00010057"/>
    <w:rsid w:val="00011D0E"/>
    <w:rsid w:val="000122DA"/>
    <w:rsid w:val="000149FC"/>
    <w:rsid w:val="00027A27"/>
    <w:rsid w:val="00043CF8"/>
    <w:rsid w:val="00053876"/>
    <w:rsid w:val="00053D87"/>
    <w:rsid w:val="00066591"/>
    <w:rsid w:val="0007082E"/>
    <w:rsid w:val="000748E6"/>
    <w:rsid w:val="0008573F"/>
    <w:rsid w:val="00086256"/>
    <w:rsid w:val="00087182"/>
    <w:rsid w:val="000878D9"/>
    <w:rsid w:val="00090638"/>
    <w:rsid w:val="000917BA"/>
    <w:rsid w:val="00092D73"/>
    <w:rsid w:val="00093876"/>
    <w:rsid w:val="000A2662"/>
    <w:rsid w:val="000A5D0D"/>
    <w:rsid w:val="000A6B9A"/>
    <w:rsid w:val="000B2221"/>
    <w:rsid w:val="000B7A20"/>
    <w:rsid w:val="000C6E10"/>
    <w:rsid w:val="000D02B6"/>
    <w:rsid w:val="000E2038"/>
    <w:rsid w:val="000E4BD3"/>
    <w:rsid w:val="000F7BDD"/>
    <w:rsid w:val="0010026E"/>
    <w:rsid w:val="00113AAC"/>
    <w:rsid w:val="00127758"/>
    <w:rsid w:val="00134119"/>
    <w:rsid w:val="0013763F"/>
    <w:rsid w:val="00140147"/>
    <w:rsid w:val="00142E98"/>
    <w:rsid w:val="00142FF3"/>
    <w:rsid w:val="00144948"/>
    <w:rsid w:val="0015468C"/>
    <w:rsid w:val="00154846"/>
    <w:rsid w:val="001570E1"/>
    <w:rsid w:val="00176FE8"/>
    <w:rsid w:val="001817A6"/>
    <w:rsid w:val="001833A1"/>
    <w:rsid w:val="00186C11"/>
    <w:rsid w:val="001A1359"/>
    <w:rsid w:val="001A4DD9"/>
    <w:rsid w:val="001B2242"/>
    <w:rsid w:val="001C0CC0"/>
    <w:rsid w:val="001C3DCE"/>
    <w:rsid w:val="001D3B68"/>
    <w:rsid w:val="001E2CD9"/>
    <w:rsid w:val="001F44AB"/>
    <w:rsid w:val="00200965"/>
    <w:rsid w:val="002113BD"/>
    <w:rsid w:val="0022295B"/>
    <w:rsid w:val="002245E4"/>
    <w:rsid w:val="002257CE"/>
    <w:rsid w:val="002264DF"/>
    <w:rsid w:val="002320D7"/>
    <w:rsid w:val="002408B3"/>
    <w:rsid w:val="00241AED"/>
    <w:rsid w:val="00245A9F"/>
    <w:rsid w:val="00252882"/>
    <w:rsid w:val="00262A37"/>
    <w:rsid w:val="00270298"/>
    <w:rsid w:val="002726AA"/>
    <w:rsid w:val="00283B1C"/>
    <w:rsid w:val="00294145"/>
    <w:rsid w:val="002A248F"/>
    <w:rsid w:val="002A4BC7"/>
    <w:rsid w:val="002B1EA1"/>
    <w:rsid w:val="002B2F98"/>
    <w:rsid w:val="002B61EE"/>
    <w:rsid w:val="002C0BC2"/>
    <w:rsid w:val="002C4A03"/>
    <w:rsid w:val="00305238"/>
    <w:rsid w:val="00324E26"/>
    <w:rsid w:val="003303B6"/>
    <w:rsid w:val="00336D91"/>
    <w:rsid w:val="00336DE7"/>
    <w:rsid w:val="00337321"/>
    <w:rsid w:val="00343A77"/>
    <w:rsid w:val="003470B3"/>
    <w:rsid w:val="00365788"/>
    <w:rsid w:val="003733DF"/>
    <w:rsid w:val="003812B5"/>
    <w:rsid w:val="00381D78"/>
    <w:rsid w:val="00381DF5"/>
    <w:rsid w:val="00390ED7"/>
    <w:rsid w:val="003971E3"/>
    <w:rsid w:val="003A4BAC"/>
    <w:rsid w:val="003B55E1"/>
    <w:rsid w:val="003D04ED"/>
    <w:rsid w:val="003D12C2"/>
    <w:rsid w:val="003D1D26"/>
    <w:rsid w:val="003D3C13"/>
    <w:rsid w:val="003D7E5C"/>
    <w:rsid w:val="003E0C2C"/>
    <w:rsid w:val="003E19F9"/>
    <w:rsid w:val="003E259F"/>
    <w:rsid w:val="003E31A7"/>
    <w:rsid w:val="003E44A0"/>
    <w:rsid w:val="003E4904"/>
    <w:rsid w:val="003E7A73"/>
    <w:rsid w:val="003F0809"/>
    <w:rsid w:val="0040351C"/>
    <w:rsid w:val="00412AE9"/>
    <w:rsid w:val="00413B68"/>
    <w:rsid w:val="00423BE1"/>
    <w:rsid w:val="00424D6D"/>
    <w:rsid w:val="0043651A"/>
    <w:rsid w:val="00444076"/>
    <w:rsid w:val="00462A45"/>
    <w:rsid w:val="00463933"/>
    <w:rsid w:val="0047639D"/>
    <w:rsid w:val="004854AE"/>
    <w:rsid w:val="00491490"/>
    <w:rsid w:val="0049186C"/>
    <w:rsid w:val="00491C71"/>
    <w:rsid w:val="004950C4"/>
    <w:rsid w:val="00495CC3"/>
    <w:rsid w:val="004969FA"/>
    <w:rsid w:val="00497A6E"/>
    <w:rsid w:val="004A0639"/>
    <w:rsid w:val="004A5AA3"/>
    <w:rsid w:val="004A6730"/>
    <w:rsid w:val="004B08FD"/>
    <w:rsid w:val="004B136F"/>
    <w:rsid w:val="004B6FF2"/>
    <w:rsid w:val="004C02DD"/>
    <w:rsid w:val="004C1CA3"/>
    <w:rsid w:val="004C6780"/>
    <w:rsid w:val="004C7E7E"/>
    <w:rsid w:val="004D2A21"/>
    <w:rsid w:val="004E1008"/>
    <w:rsid w:val="004E3E03"/>
    <w:rsid w:val="004E55C6"/>
    <w:rsid w:val="004F64A8"/>
    <w:rsid w:val="00500172"/>
    <w:rsid w:val="00510E55"/>
    <w:rsid w:val="005247CE"/>
    <w:rsid w:val="00535905"/>
    <w:rsid w:val="00535EEE"/>
    <w:rsid w:val="005361BE"/>
    <w:rsid w:val="005410BB"/>
    <w:rsid w:val="00550A09"/>
    <w:rsid w:val="005616B5"/>
    <w:rsid w:val="00564DEE"/>
    <w:rsid w:val="00571476"/>
    <w:rsid w:val="0057441E"/>
    <w:rsid w:val="005778C8"/>
    <w:rsid w:val="00577A78"/>
    <w:rsid w:val="00580A36"/>
    <w:rsid w:val="00584E8D"/>
    <w:rsid w:val="005936DB"/>
    <w:rsid w:val="005A1039"/>
    <w:rsid w:val="005A1B37"/>
    <w:rsid w:val="005A3F81"/>
    <w:rsid w:val="005A75C1"/>
    <w:rsid w:val="005C2B5B"/>
    <w:rsid w:val="005C38AC"/>
    <w:rsid w:val="005C5824"/>
    <w:rsid w:val="005D1FBE"/>
    <w:rsid w:val="005D6A23"/>
    <w:rsid w:val="005D6D05"/>
    <w:rsid w:val="005E0D79"/>
    <w:rsid w:val="00602967"/>
    <w:rsid w:val="00603649"/>
    <w:rsid w:val="0060431A"/>
    <w:rsid w:val="00606F11"/>
    <w:rsid w:val="006257F7"/>
    <w:rsid w:val="00646056"/>
    <w:rsid w:val="006603D2"/>
    <w:rsid w:val="00661BC5"/>
    <w:rsid w:val="00666BF3"/>
    <w:rsid w:val="006911BD"/>
    <w:rsid w:val="006A17C4"/>
    <w:rsid w:val="006A17F1"/>
    <w:rsid w:val="006A5946"/>
    <w:rsid w:val="006B6136"/>
    <w:rsid w:val="006C0802"/>
    <w:rsid w:val="006C7F43"/>
    <w:rsid w:val="006D51A3"/>
    <w:rsid w:val="006D5A7B"/>
    <w:rsid w:val="006E1252"/>
    <w:rsid w:val="006E413C"/>
    <w:rsid w:val="006F28C0"/>
    <w:rsid w:val="007043C9"/>
    <w:rsid w:val="00712CAA"/>
    <w:rsid w:val="00713B17"/>
    <w:rsid w:val="00716A8B"/>
    <w:rsid w:val="00724235"/>
    <w:rsid w:val="00741ED6"/>
    <w:rsid w:val="00754C6D"/>
    <w:rsid w:val="00755096"/>
    <w:rsid w:val="007568FB"/>
    <w:rsid w:val="00773CFC"/>
    <w:rsid w:val="00782607"/>
    <w:rsid w:val="007843C5"/>
    <w:rsid w:val="00791667"/>
    <w:rsid w:val="00791ACB"/>
    <w:rsid w:val="0079242F"/>
    <w:rsid w:val="00794590"/>
    <w:rsid w:val="00794B1A"/>
    <w:rsid w:val="007A16AC"/>
    <w:rsid w:val="007A34A3"/>
    <w:rsid w:val="007B29D4"/>
    <w:rsid w:val="007D503E"/>
    <w:rsid w:val="007D75AE"/>
    <w:rsid w:val="007D7698"/>
    <w:rsid w:val="007E5068"/>
    <w:rsid w:val="007E547B"/>
    <w:rsid w:val="007E5A1F"/>
    <w:rsid w:val="007E7CAB"/>
    <w:rsid w:val="0080195E"/>
    <w:rsid w:val="008071F9"/>
    <w:rsid w:val="0081258F"/>
    <w:rsid w:val="0081586A"/>
    <w:rsid w:val="00815BD2"/>
    <w:rsid w:val="0082068F"/>
    <w:rsid w:val="00830DF8"/>
    <w:rsid w:val="00832060"/>
    <w:rsid w:val="0083403B"/>
    <w:rsid w:val="00837B12"/>
    <w:rsid w:val="00841282"/>
    <w:rsid w:val="008419B7"/>
    <w:rsid w:val="0085164B"/>
    <w:rsid w:val="00856E37"/>
    <w:rsid w:val="0085705A"/>
    <w:rsid w:val="00857641"/>
    <w:rsid w:val="00861F2D"/>
    <w:rsid w:val="00864C1D"/>
    <w:rsid w:val="00880B36"/>
    <w:rsid w:val="00881035"/>
    <w:rsid w:val="0088222D"/>
    <w:rsid w:val="00882652"/>
    <w:rsid w:val="008870F2"/>
    <w:rsid w:val="008A71EA"/>
    <w:rsid w:val="008F084F"/>
    <w:rsid w:val="008F57EB"/>
    <w:rsid w:val="00902206"/>
    <w:rsid w:val="00910E57"/>
    <w:rsid w:val="00911A3C"/>
    <w:rsid w:val="00917386"/>
    <w:rsid w:val="00924F6B"/>
    <w:rsid w:val="009278E1"/>
    <w:rsid w:val="00930923"/>
    <w:rsid w:val="009372C1"/>
    <w:rsid w:val="00941038"/>
    <w:rsid w:val="009413C0"/>
    <w:rsid w:val="0094262E"/>
    <w:rsid w:val="00950F82"/>
    <w:rsid w:val="0095343F"/>
    <w:rsid w:val="0096410A"/>
    <w:rsid w:val="0096485B"/>
    <w:rsid w:val="00990186"/>
    <w:rsid w:val="009957EF"/>
    <w:rsid w:val="009A5430"/>
    <w:rsid w:val="009B5A54"/>
    <w:rsid w:val="009C15C4"/>
    <w:rsid w:val="009C5BDC"/>
    <w:rsid w:val="009C6949"/>
    <w:rsid w:val="009D1990"/>
    <w:rsid w:val="009D49E0"/>
    <w:rsid w:val="009E0C0E"/>
    <w:rsid w:val="009E25CF"/>
    <w:rsid w:val="009E58FA"/>
    <w:rsid w:val="009E5D93"/>
    <w:rsid w:val="009E797D"/>
    <w:rsid w:val="00A05391"/>
    <w:rsid w:val="00A05CF8"/>
    <w:rsid w:val="00A16CC8"/>
    <w:rsid w:val="00A308C0"/>
    <w:rsid w:val="00A317A9"/>
    <w:rsid w:val="00A33417"/>
    <w:rsid w:val="00A34B5F"/>
    <w:rsid w:val="00A45E51"/>
    <w:rsid w:val="00A46C83"/>
    <w:rsid w:val="00A64FBF"/>
    <w:rsid w:val="00A65EF3"/>
    <w:rsid w:val="00A66B19"/>
    <w:rsid w:val="00A75735"/>
    <w:rsid w:val="00A80A7B"/>
    <w:rsid w:val="00A876E4"/>
    <w:rsid w:val="00A91622"/>
    <w:rsid w:val="00A94841"/>
    <w:rsid w:val="00A9666A"/>
    <w:rsid w:val="00AA3874"/>
    <w:rsid w:val="00AC42D1"/>
    <w:rsid w:val="00AC732F"/>
    <w:rsid w:val="00AC7AB1"/>
    <w:rsid w:val="00B02FA8"/>
    <w:rsid w:val="00B12C33"/>
    <w:rsid w:val="00B16D95"/>
    <w:rsid w:val="00B20316"/>
    <w:rsid w:val="00B20FD7"/>
    <w:rsid w:val="00B24036"/>
    <w:rsid w:val="00B34E3C"/>
    <w:rsid w:val="00B36D41"/>
    <w:rsid w:val="00B40952"/>
    <w:rsid w:val="00B55734"/>
    <w:rsid w:val="00B5693B"/>
    <w:rsid w:val="00B62597"/>
    <w:rsid w:val="00B644F0"/>
    <w:rsid w:val="00B71D05"/>
    <w:rsid w:val="00B73940"/>
    <w:rsid w:val="00B821ED"/>
    <w:rsid w:val="00B822D4"/>
    <w:rsid w:val="00B90CC9"/>
    <w:rsid w:val="00B9286B"/>
    <w:rsid w:val="00BA6146"/>
    <w:rsid w:val="00BB47F4"/>
    <w:rsid w:val="00BB531B"/>
    <w:rsid w:val="00BC3D13"/>
    <w:rsid w:val="00BC56BF"/>
    <w:rsid w:val="00BC77BA"/>
    <w:rsid w:val="00BF331B"/>
    <w:rsid w:val="00BF5506"/>
    <w:rsid w:val="00BF7F3E"/>
    <w:rsid w:val="00C10B14"/>
    <w:rsid w:val="00C1107B"/>
    <w:rsid w:val="00C24326"/>
    <w:rsid w:val="00C365D7"/>
    <w:rsid w:val="00C36810"/>
    <w:rsid w:val="00C400FE"/>
    <w:rsid w:val="00C439EC"/>
    <w:rsid w:val="00C552D5"/>
    <w:rsid w:val="00C72168"/>
    <w:rsid w:val="00C76B65"/>
    <w:rsid w:val="00C87EAC"/>
    <w:rsid w:val="00C92038"/>
    <w:rsid w:val="00CA49B9"/>
    <w:rsid w:val="00CA7D4A"/>
    <w:rsid w:val="00CB6B27"/>
    <w:rsid w:val="00CC1B47"/>
    <w:rsid w:val="00CC6AE3"/>
    <w:rsid w:val="00CD65AE"/>
    <w:rsid w:val="00CE0897"/>
    <w:rsid w:val="00CE5852"/>
    <w:rsid w:val="00CE5B8D"/>
    <w:rsid w:val="00CF61FA"/>
    <w:rsid w:val="00CF6D78"/>
    <w:rsid w:val="00D07758"/>
    <w:rsid w:val="00D136EA"/>
    <w:rsid w:val="00D22211"/>
    <w:rsid w:val="00D251ED"/>
    <w:rsid w:val="00D33A5D"/>
    <w:rsid w:val="00D36362"/>
    <w:rsid w:val="00D374A2"/>
    <w:rsid w:val="00D41789"/>
    <w:rsid w:val="00D4201C"/>
    <w:rsid w:val="00D44A21"/>
    <w:rsid w:val="00D44CA7"/>
    <w:rsid w:val="00D52BE0"/>
    <w:rsid w:val="00D65F54"/>
    <w:rsid w:val="00D725A7"/>
    <w:rsid w:val="00D92E21"/>
    <w:rsid w:val="00D95949"/>
    <w:rsid w:val="00D96FB3"/>
    <w:rsid w:val="00DA4DE1"/>
    <w:rsid w:val="00DB29E9"/>
    <w:rsid w:val="00DD5850"/>
    <w:rsid w:val="00DE34CF"/>
    <w:rsid w:val="00DE5144"/>
    <w:rsid w:val="00DE5B78"/>
    <w:rsid w:val="00DF4E8A"/>
    <w:rsid w:val="00DF53D3"/>
    <w:rsid w:val="00DF70C5"/>
    <w:rsid w:val="00E0468B"/>
    <w:rsid w:val="00E0538D"/>
    <w:rsid w:val="00E10012"/>
    <w:rsid w:val="00E121C3"/>
    <w:rsid w:val="00E163B0"/>
    <w:rsid w:val="00E16C17"/>
    <w:rsid w:val="00E27582"/>
    <w:rsid w:val="00E4534F"/>
    <w:rsid w:val="00E53254"/>
    <w:rsid w:val="00E642C3"/>
    <w:rsid w:val="00E65A44"/>
    <w:rsid w:val="00E6674B"/>
    <w:rsid w:val="00E6781D"/>
    <w:rsid w:val="00E8126B"/>
    <w:rsid w:val="00E90508"/>
    <w:rsid w:val="00E9088A"/>
    <w:rsid w:val="00E977B1"/>
    <w:rsid w:val="00EB68B0"/>
    <w:rsid w:val="00EC7654"/>
    <w:rsid w:val="00ED2DAA"/>
    <w:rsid w:val="00ED75D9"/>
    <w:rsid w:val="00EE0122"/>
    <w:rsid w:val="00EE0809"/>
    <w:rsid w:val="00EE3F11"/>
    <w:rsid w:val="00EE41B0"/>
    <w:rsid w:val="00EE5F2C"/>
    <w:rsid w:val="00EF251C"/>
    <w:rsid w:val="00EF3953"/>
    <w:rsid w:val="00F02DA9"/>
    <w:rsid w:val="00F32125"/>
    <w:rsid w:val="00F36B5B"/>
    <w:rsid w:val="00F4190F"/>
    <w:rsid w:val="00F428BC"/>
    <w:rsid w:val="00F535EA"/>
    <w:rsid w:val="00F56207"/>
    <w:rsid w:val="00F6109A"/>
    <w:rsid w:val="00F63C43"/>
    <w:rsid w:val="00F720E0"/>
    <w:rsid w:val="00F75301"/>
    <w:rsid w:val="00F8118A"/>
    <w:rsid w:val="00F8271D"/>
    <w:rsid w:val="00F9050E"/>
    <w:rsid w:val="00F926A9"/>
    <w:rsid w:val="00FA177B"/>
    <w:rsid w:val="00FB27A7"/>
    <w:rsid w:val="00FC1391"/>
    <w:rsid w:val="00FC2B9A"/>
    <w:rsid w:val="00FD6237"/>
    <w:rsid w:val="00FD6CE1"/>
    <w:rsid w:val="00FE0D35"/>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 w:type="paragraph" w:customStyle="1" w:styleId="Default">
    <w:name w:val="Default"/>
    <w:rsid w:val="009C5BDC"/>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019505500">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pjm.com/training/-/media/581FBA7729784078839A1057C30F9723.ash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62B4-64A9-4583-9F87-CA1FC240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Yeaton, Andrea</dc:creator>
  <cp:lastModifiedBy>Peter Langbein</cp:lastModifiedBy>
  <cp:revision>16</cp:revision>
  <cp:lastPrinted>2018-04-13T18:46:00Z</cp:lastPrinted>
  <dcterms:created xsi:type="dcterms:W3CDTF">2019-04-12T16:21:00Z</dcterms:created>
  <dcterms:modified xsi:type="dcterms:W3CDTF">2019-04-19T17:36:00Z</dcterms:modified>
</cp:coreProperties>
</file>